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255C" w14:textId="77777777" w:rsidR="00EC1887" w:rsidRDefault="00EC1887" w:rsidP="00145A75">
      <w:pPr>
        <w:pStyle w:val="NormalWeb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68242D16" w14:textId="002B6367" w:rsidR="00145A75" w:rsidRPr="00145A75" w:rsidRDefault="00145A75" w:rsidP="00145A7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C1887">
        <w:rPr>
          <w:rFonts w:ascii="Arial" w:hAnsi="Arial" w:cs="Arial"/>
          <w:bCs/>
          <w:sz w:val="20"/>
          <w:szCs w:val="20"/>
        </w:rPr>
        <w:t>A partir de</w:t>
      </w:r>
      <w:r w:rsidR="00EC1887" w:rsidRPr="00EC1887">
        <w:rPr>
          <w:rFonts w:ascii="Arial" w:hAnsi="Arial" w:cs="Arial"/>
          <w:bCs/>
          <w:sz w:val="20"/>
          <w:szCs w:val="20"/>
        </w:rPr>
        <w:t xml:space="preserve"> 05/12/2022</w:t>
      </w:r>
      <w:r w:rsidRPr="00EC188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</w:t>
      </w:r>
      <w:r w:rsidRPr="00145A75">
        <w:rPr>
          <w:rFonts w:ascii="Arial" w:hAnsi="Arial" w:cs="Arial"/>
          <w:bCs/>
          <w:sz w:val="20"/>
          <w:szCs w:val="20"/>
        </w:rPr>
        <w:t xml:space="preserve"> </w:t>
      </w:r>
      <w:r w:rsidR="001C3228">
        <w:rPr>
          <w:rFonts w:ascii="Arial" w:hAnsi="Arial" w:cs="Arial"/>
          <w:bCs/>
          <w:sz w:val="20"/>
          <w:szCs w:val="20"/>
        </w:rPr>
        <w:t xml:space="preserve">apresentação do Relatório de Acompanhamento </w:t>
      </w:r>
      <w:r w:rsidR="005A7B02" w:rsidRPr="00145A75">
        <w:rPr>
          <w:rFonts w:ascii="Arial" w:hAnsi="Arial" w:cs="Arial"/>
          <w:sz w:val="20"/>
          <w:szCs w:val="20"/>
        </w:rPr>
        <w:t>de RPPNM deve ser realizad</w:t>
      </w:r>
      <w:r w:rsidRPr="00145A75">
        <w:rPr>
          <w:rFonts w:ascii="Arial" w:hAnsi="Arial" w:cs="Arial"/>
          <w:sz w:val="20"/>
          <w:szCs w:val="20"/>
        </w:rPr>
        <w:t>a</w:t>
      </w:r>
      <w:r w:rsidR="005A7B02" w:rsidRPr="00145A75">
        <w:rPr>
          <w:rFonts w:ascii="Arial" w:hAnsi="Arial" w:cs="Arial"/>
          <w:sz w:val="20"/>
          <w:szCs w:val="20"/>
        </w:rPr>
        <w:t xml:space="preserve"> </w:t>
      </w:r>
      <w:r w:rsidRPr="00145A75">
        <w:rPr>
          <w:rFonts w:ascii="Arial" w:hAnsi="Arial" w:cs="Arial"/>
          <w:bCs/>
          <w:sz w:val="20"/>
          <w:szCs w:val="20"/>
        </w:rPr>
        <w:t xml:space="preserve">exclusivamente de modo eletrônico pelo </w:t>
      </w:r>
      <w:r w:rsidRPr="00145A75">
        <w:rPr>
          <w:rFonts w:ascii="Arial" w:hAnsi="Arial" w:cs="Arial"/>
          <w:b/>
          <w:sz w:val="20"/>
          <w:szCs w:val="20"/>
        </w:rPr>
        <w:t xml:space="preserve">portal </w:t>
      </w:r>
      <w:r w:rsidRPr="00145A75">
        <w:rPr>
          <w:rFonts w:ascii="Arial" w:hAnsi="Arial" w:cs="Arial"/>
          <w:sz w:val="20"/>
          <w:szCs w:val="20"/>
        </w:rPr>
        <w:t>Processo Eletrônico de Curitiba – PROCEC (</w:t>
      </w:r>
      <w:hyperlink r:id="rId8" w:history="1">
        <w:r w:rsidRPr="00145A75">
          <w:rPr>
            <w:rStyle w:val="Hyperlink"/>
            <w:rFonts w:ascii="Arial" w:hAnsi="Arial" w:cs="Arial"/>
            <w:sz w:val="20"/>
            <w:szCs w:val="20"/>
          </w:rPr>
          <w:t>https://procec.curitiba.pr.gov.br/Home/Protocolos</w:t>
        </w:r>
      </w:hyperlink>
      <w:r w:rsidRPr="00145A75">
        <w:rPr>
          <w:rFonts w:ascii="Arial" w:hAnsi="Arial" w:cs="Arial"/>
          <w:sz w:val="20"/>
          <w:szCs w:val="20"/>
        </w:rPr>
        <w:t>).</w:t>
      </w:r>
    </w:p>
    <w:p w14:paraId="2DDDD73C" w14:textId="46BCCB1C" w:rsidR="005A7B02" w:rsidRPr="001B5067" w:rsidRDefault="005A7B02" w:rsidP="005A7B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96DC02" w14:textId="77777777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Documentos do </w:t>
      </w:r>
      <w:r w:rsidRPr="001B5067">
        <w:rPr>
          <w:rFonts w:ascii="Arial" w:hAnsi="Arial" w:cs="Arial"/>
          <w:b/>
          <w:bCs/>
          <w:sz w:val="20"/>
          <w:szCs w:val="20"/>
        </w:rPr>
        <w:t>Solicitante</w:t>
      </w:r>
      <w:r w:rsidRPr="001B5067">
        <w:rPr>
          <w:rFonts w:ascii="Arial" w:hAnsi="Arial" w:cs="Arial"/>
          <w:sz w:val="20"/>
          <w:szCs w:val="20"/>
        </w:rPr>
        <w:t>:</w:t>
      </w:r>
    </w:p>
    <w:p w14:paraId="2989552E" w14:textId="77777777" w:rsidR="00DA46CF" w:rsidRDefault="008D66AF" w:rsidP="00905BF5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DA46CF">
        <w:rPr>
          <w:rFonts w:ascii="Arial" w:hAnsi="Arial" w:cs="Arial"/>
          <w:sz w:val="20"/>
          <w:szCs w:val="20"/>
        </w:rPr>
        <w:t>S</w:t>
      </w:r>
      <w:r w:rsidR="005A7B02" w:rsidRPr="00DA46CF">
        <w:rPr>
          <w:rFonts w:ascii="Arial" w:hAnsi="Arial" w:cs="Arial"/>
          <w:sz w:val="20"/>
          <w:szCs w:val="20"/>
        </w:rPr>
        <w:t>e Pessoa Física:</w:t>
      </w:r>
      <w:r w:rsidR="00DA46CF" w:rsidRPr="00DA46CF">
        <w:rPr>
          <w:rFonts w:ascii="Arial" w:hAnsi="Arial" w:cs="Arial"/>
          <w:sz w:val="20"/>
          <w:szCs w:val="20"/>
        </w:rPr>
        <w:t xml:space="preserve"> RG e CPF do(s) proprietário(</w:t>
      </w:r>
      <w:r w:rsidR="00DA46CF" w:rsidRPr="002F2DEA">
        <w:rPr>
          <w:rFonts w:ascii="Arial" w:hAnsi="Arial" w:cs="Arial"/>
          <w:sz w:val="20"/>
          <w:szCs w:val="20"/>
        </w:rPr>
        <w:t>s), em cópia simples</w:t>
      </w:r>
    </w:p>
    <w:p w14:paraId="1F077AE0" w14:textId="1495936A" w:rsidR="005A7B02" w:rsidRPr="00DA46CF" w:rsidRDefault="005A7B02" w:rsidP="00905BF5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DA46CF">
        <w:rPr>
          <w:rFonts w:ascii="Arial" w:hAnsi="Arial" w:cs="Arial"/>
          <w:sz w:val="20"/>
          <w:szCs w:val="20"/>
        </w:rPr>
        <w:t>Se Pessoa Jurídica: Contrato social e última alteração ou Ato Constitutivo, RG e CPF do(s) dirigente(s)/sócio(s) (cópias simples)</w:t>
      </w:r>
    </w:p>
    <w:p w14:paraId="7D01B38B" w14:textId="77777777" w:rsidR="005A7B02" w:rsidRPr="001B5067" w:rsidRDefault="005A7B02" w:rsidP="005A7B02">
      <w:pPr>
        <w:pStyle w:val="PargrafodaLista"/>
        <w:spacing w:line="240" w:lineRule="auto"/>
        <w:ind w:left="709" w:right="11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B5067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14:paraId="4551E956" w14:textId="011ED4BE" w:rsidR="005A7B02" w:rsidRPr="00177BD1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77BD1">
        <w:rPr>
          <w:rFonts w:ascii="Arial" w:hAnsi="Arial" w:cs="Arial"/>
          <w:sz w:val="20"/>
          <w:szCs w:val="20"/>
        </w:rPr>
        <w:t xml:space="preserve">Procuração (ampla e geral ou específica para o objeto da solicitação) </w:t>
      </w:r>
      <w:r w:rsidR="003002B0" w:rsidRPr="00177BD1">
        <w:rPr>
          <w:rFonts w:ascii="Arial" w:hAnsi="Arial" w:cs="Arial"/>
          <w:sz w:val="20"/>
          <w:szCs w:val="20"/>
        </w:rPr>
        <w:t>assina</w:t>
      </w:r>
      <w:r w:rsidR="00177BD1" w:rsidRPr="00177BD1">
        <w:rPr>
          <w:rFonts w:ascii="Arial" w:hAnsi="Arial" w:cs="Arial"/>
          <w:sz w:val="20"/>
          <w:szCs w:val="20"/>
        </w:rPr>
        <w:t>da</w:t>
      </w:r>
      <w:r w:rsidR="003002B0" w:rsidRPr="00177BD1">
        <w:rPr>
          <w:rFonts w:ascii="Arial" w:hAnsi="Arial" w:cs="Arial"/>
          <w:sz w:val="20"/>
          <w:szCs w:val="20"/>
        </w:rPr>
        <w:t xml:space="preserve"> com firma reconhecida ou certificado digital</w:t>
      </w:r>
    </w:p>
    <w:p w14:paraId="72715C3C" w14:textId="77777777" w:rsidR="005A7B02" w:rsidRPr="00177BD1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77BD1">
        <w:rPr>
          <w:rFonts w:ascii="Arial" w:hAnsi="Arial" w:cs="Arial"/>
          <w:sz w:val="20"/>
          <w:szCs w:val="20"/>
        </w:rPr>
        <w:t>Cópia simples do RG e CPF do procurador</w:t>
      </w:r>
    </w:p>
    <w:p w14:paraId="01EC5B64" w14:textId="77777777" w:rsidR="005A7B02" w:rsidRPr="00177BD1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77BD1">
        <w:rPr>
          <w:rFonts w:ascii="Arial" w:hAnsi="Arial" w:cs="Arial"/>
          <w:sz w:val="20"/>
          <w:szCs w:val="20"/>
        </w:rPr>
        <w:t xml:space="preserve">Requerimento (abaixo) preenchido e assinado pelo proprietário </w:t>
      </w:r>
    </w:p>
    <w:p w14:paraId="0AA64367" w14:textId="5DCF1D49" w:rsidR="001C3228" w:rsidRPr="00177BD1" w:rsidRDefault="001C3228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77BD1">
        <w:rPr>
          <w:rFonts w:ascii="Arial" w:hAnsi="Arial" w:cs="Arial"/>
          <w:sz w:val="20"/>
          <w:szCs w:val="20"/>
        </w:rPr>
        <w:t xml:space="preserve">Relatório de Acompanhamento do Plano de Manejo </w:t>
      </w:r>
      <w:r w:rsidR="003002B0" w:rsidRPr="00177BD1">
        <w:rPr>
          <w:rFonts w:ascii="Arial" w:hAnsi="Arial" w:cs="Arial"/>
          <w:sz w:val="20"/>
          <w:szCs w:val="20"/>
        </w:rPr>
        <w:t>elaborado por profissional habilitado, assinado pelo proprietário(s) e responsável técnico, acompanhado da respectiva Anotação de Responsabilidade Técnica – ART (ou similar) quitada</w:t>
      </w:r>
    </w:p>
    <w:p w14:paraId="6D7A4D10" w14:textId="77777777" w:rsidR="005A7B02" w:rsidRPr="001B5067" w:rsidRDefault="005A7B02" w:rsidP="005A7B02">
      <w:pPr>
        <w:pStyle w:val="PargrafodaLista"/>
        <w:ind w:left="360"/>
        <w:rPr>
          <w:rFonts w:ascii="Arial" w:hAnsi="Arial" w:cs="Arial"/>
          <w:sz w:val="20"/>
          <w:szCs w:val="20"/>
        </w:rPr>
      </w:pPr>
    </w:p>
    <w:p w14:paraId="6F4E9AEF" w14:textId="1FEFA183" w:rsidR="005A7B02" w:rsidRDefault="005A7B02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B5067">
        <w:rPr>
          <w:rFonts w:ascii="Arial" w:hAnsi="Arial" w:cs="Arial"/>
          <w:b/>
          <w:sz w:val="20"/>
          <w:szCs w:val="20"/>
        </w:rPr>
        <w:t>ORIENTAÇÕES IMPORTANTES</w:t>
      </w:r>
    </w:p>
    <w:p w14:paraId="4713D1B1" w14:textId="77777777" w:rsidR="008D66AF" w:rsidRPr="001B5067" w:rsidRDefault="008D66AF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1037FBE5" w14:textId="0AD572FD" w:rsidR="00B04B6C" w:rsidRDefault="00B04B6C" w:rsidP="00B04B6C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de responsabilidade do interessado o </w:t>
      </w:r>
      <w:r>
        <w:rPr>
          <w:rFonts w:ascii="Arial" w:hAnsi="Arial" w:cs="Arial"/>
          <w:b/>
          <w:bCs/>
          <w:sz w:val="20"/>
          <w:szCs w:val="20"/>
        </w:rPr>
        <w:t>acompanhamento</w:t>
      </w:r>
      <w:r>
        <w:rPr>
          <w:rFonts w:ascii="Arial" w:hAnsi="Arial" w:cs="Arial"/>
          <w:sz w:val="20"/>
          <w:szCs w:val="20"/>
        </w:rPr>
        <w:t xml:space="preserve"> das solicitações no </w:t>
      </w:r>
      <w:r w:rsidRPr="00145A75">
        <w:rPr>
          <w:rFonts w:ascii="Arial" w:hAnsi="Arial" w:cs="Arial"/>
          <w:b/>
          <w:sz w:val="20"/>
          <w:szCs w:val="20"/>
        </w:rPr>
        <w:t xml:space="preserve">portal </w:t>
      </w:r>
      <w:r w:rsidRPr="00145A75">
        <w:rPr>
          <w:rFonts w:ascii="Arial" w:hAnsi="Arial" w:cs="Arial"/>
          <w:sz w:val="20"/>
          <w:szCs w:val="20"/>
        </w:rPr>
        <w:t>Processo Eletrônico de Curitiba – PROCEC (</w:t>
      </w:r>
      <w:hyperlink r:id="rId9" w:history="1">
        <w:r w:rsidRPr="00145A75">
          <w:rPr>
            <w:rStyle w:val="Hyperlink"/>
            <w:rFonts w:ascii="Arial" w:hAnsi="Arial" w:cs="Arial"/>
            <w:sz w:val="20"/>
            <w:szCs w:val="20"/>
          </w:rPr>
          <w:t>https://procec.curitiba.pr.gov.br/Home/Protocolos</w:t>
        </w:r>
      </w:hyperlink>
      <w:r w:rsidRPr="00145A75">
        <w:rPr>
          <w:rFonts w:ascii="Arial" w:hAnsi="Arial" w:cs="Arial"/>
          <w:sz w:val="20"/>
          <w:szCs w:val="20"/>
        </w:rPr>
        <w:t>).</w:t>
      </w:r>
    </w:p>
    <w:p w14:paraId="15166643" w14:textId="2FDF66E9" w:rsidR="00B04B6C" w:rsidRDefault="00B04B6C" w:rsidP="00B04B6C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assinatura nos documentos</w:t>
      </w:r>
      <w:r>
        <w:rPr>
          <w:rFonts w:ascii="Arial" w:hAnsi="Arial" w:cs="Arial"/>
          <w:sz w:val="20"/>
          <w:szCs w:val="20"/>
        </w:rPr>
        <w:t xml:space="preserve"> pode ser por meio de certificado digital ou por firma reconhecida em cartório.</w:t>
      </w:r>
    </w:p>
    <w:p w14:paraId="2CF6E262" w14:textId="099E9C2B" w:rsidR="008D66AF" w:rsidRDefault="008D66AF" w:rsidP="008D66AF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A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pós a análise prévia, o analista ambiental poderá solicitar documentos </w:t>
      </w:r>
      <w:r w:rsidRPr="00133E0E">
        <w:rPr>
          <w:rFonts w:ascii="Arial" w:hAnsi="Arial" w:cs="Arial"/>
          <w:sz w:val="20"/>
          <w:szCs w:val="20"/>
        </w:rPr>
        <w:t xml:space="preserve">e/ou informações </w:t>
      </w:r>
      <w:r w:rsidRPr="00133E0E">
        <w:rPr>
          <w:rFonts w:ascii="Arial" w:hAnsi="Arial" w:cs="Arial"/>
          <w:color w:val="000000"/>
          <w:sz w:val="20"/>
          <w:szCs w:val="20"/>
        </w:rPr>
        <w:t>complementares</w:t>
      </w:r>
      <w:r w:rsidRPr="00133E0E">
        <w:rPr>
          <w:rFonts w:ascii="Arial" w:hAnsi="Arial" w:cs="Arial"/>
          <w:sz w:val="20"/>
          <w:szCs w:val="20"/>
        </w:rPr>
        <w:t>, sempre que entender</w:t>
      </w:r>
      <w:r w:rsidRPr="00133E0E">
        <w:rPr>
          <w:rFonts w:ascii="Arial" w:hAnsi="Arial" w:cs="Arial"/>
          <w:spacing w:val="-1"/>
          <w:sz w:val="20"/>
          <w:szCs w:val="20"/>
        </w:rPr>
        <w:t xml:space="preserve"> </w:t>
      </w:r>
      <w:r w:rsidRPr="00133E0E">
        <w:rPr>
          <w:rFonts w:ascii="Arial" w:hAnsi="Arial" w:cs="Arial"/>
          <w:sz w:val="20"/>
          <w:szCs w:val="20"/>
        </w:rPr>
        <w:t>necessário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bem como 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realizar vistoria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o local e solicitar adequações para a </w:t>
      </w:r>
      <w:r>
        <w:rPr>
          <w:rFonts w:ascii="Arial" w:hAnsi="Arial" w:cs="Arial"/>
          <w:color w:val="000000"/>
          <w:sz w:val="20"/>
          <w:szCs w:val="20"/>
        </w:rPr>
        <w:t xml:space="preserve">continuidade e </w:t>
      </w:r>
      <w:r w:rsidRPr="00133E0E">
        <w:rPr>
          <w:rFonts w:ascii="Arial" w:hAnsi="Arial" w:cs="Arial"/>
          <w:color w:val="000000"/>
          <w:sz w:val="20"/>
          <w:szCs w:val="20"/>
        </w:rPr>
        <w:t>conclusão da solicitação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6578639" w14:textId="348CB835" w:rsidR="008D66AF" w:rsidRDefault="008D66AF" w:rsidP="008D66AF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os documentos a serem anexados na solicitação e complementares devem estar no formato </w:t>
      </w:r>
      <w:r w:rsidRPr="00B04B6C">
        <w:rPr>
          <w:rFonts w:ascii="Arial" w:hAnsi="Arial" w:cs="Arial"/>
          <w:sz w:val="20"/>
          <w:szCs w:val="20"/>
        </w:rPr>
        <w:t>PDF/A</w:t>
      </w:r>
      <w:r w:rsidR="00DA46CF" w:rsidRPr="002F2DEA">
        <w:rPr>
          <w:rFonts w:ascii="Arial" w:hAnsi="Arial" w:cs="Arial"/>
          <w:sz w:val="20"/>
          <w:szCs w:val="20"/>
        </w:rPr>
        <w:t>,</w:t>
      </w:r>
      <w:r w:rsidRPr="00DA46CF">
        <w:rPr>
          <w:rFonts w:ascii="Arial" w:hAnsi="Arial" w:cs="Arial"/>
          <w:color w:val="0070C0"/>
          <w:sz w:val="20"/>
          <w:szCs w:val="20"/>
        </w:rPr>
        <w:t xml:space="preserve"> </w:t>
      </w:r>
      <w:r w:rsidRPr="00B04B6C">
        <w:rPr>
          <w:rFonts w:ascii="Arial" w:hAnsi="Arial" w:cs="Arial"/>
          <w:b/>
          <w:bCs/>
          <w:sz w:val="20"/>
          <w:szCs w:val="20"/>
        </w:rPr>
        <w:t>pesquisáveis e legíveis</w:t>
      </w:r>
      <w:r w:rsidR="00DA46CF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27E64">
        <w:rPr>
          <w:rFonts w:ascii="Arial" w:hAnsi="Arial" w:cs="Arial"/>
          <w:sz w:val="20"/>
          <w:szCs w:val="20"/>
        </w:rPr>
        <w:t>com no máximo 50Mb.</w:t>
      </w:r>
      <w:r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t-BR"/>
        </w:rPr>
        <w:t xml:space="preserve">  </w:t>
      </w:r>
    </w:p>
    <w:p w14:paraId="36C4EA29" w14:textId="77777777" w:rsidR="008D66AF" w:rsidRPr="00133E0E" w:rsidRDefault="008D66AF" w:rsidP="008D66AF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Todos os estudos devem ser assinados por profissional habilitado, acompanhados da devida anotação de responsabilidade técnica (ART) ou equivalente.</w:t>
      </w:r>
    </w:p>
    <w:p w14:paraId="3B57FC3D" w14:textId="77777777" w:rsidR="008D66AF" w:rsidRPr="005A7B02" w:rsidRDefault="008D66AF" w:rsidP="008D66AF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 xml:space="preserve">Toda a Legislação, Formulários, Guias e Termos de Referência da SMMA poderão ser encontrados no Portal de Licenciamento Ambiental da Prefeitura Municipal de Curitiba, </w:t>
      </w:r>
    </w:p>
    <w:p w14:paraId="397485BB" w14:textId="77777777" w:rsidR="008D66AF" w:rsidRPr="00133E0E" w:rsidRDefault="008D66AF" w:rsidP="008D66A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 xml:space="preserve">no endereço: </w:t>
      </w:r>
      <w:hyperlink r:id="rId10" w:history="1">
        <w:r w:rsidRPr="00133E0E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14:paraId="287BB5B6" w14:textId="77777777" w:rsidR="008D66AF" w:rsidRDefault="008D66AF" w:rsidP="008D66AF">
      <w:pPr>
        <w:pStyle w:val="PargrafodaLista"/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</w:p>
    <w:p w14:paraId="631082E2" w14:textId="77777777" w:rsidR="008D66AF" w:rsidRDefault="008D66AF">
      <w:r>
        <w:br w:type="page"/>
      </w:r>
    </w:p>
    <w:tbl>
      <w:tblPr>
        <w:tblStyle w:val="TableNormal"/>
        <w:tblpPr w:leftFromText="141" w:rightFromText="141" w:vertAnchor="page" w:horzAnchor="margin" w:tblpY="3068"/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  <w:gridCol w:w="5188"/>
      </w:tblGrid>
      <w:tr w:rsidR="008D66AF" w14:paraId="11D449EC" w14:textId="77777777" w:rsidTr="008D66AF">
        <w:trPr>
          <w:gridAfter w:val="1"/>
          <w:wAfter w:w="5188" w:type="dxa"/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104713EE" w14:textId="702553E6" w:rsidR="008D66AF" w:rsidRPr="0052392D" w:rsidRDefault="008D66AF" w:rsidP="008D66AF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lastRenderedPageBreak/>
              <w:t>IDENTIFICAÇÃO DO SOLICITA</w:t>
            </w:r>
            <w:r>
              <w:rPr>
                <w:b/>
                <w:sz w:val="20"/>
                <w:szCs w:val="20"/>
              </w:rPr>
              <w:t>NTE</w:t>
            </w:r>
          </w:p>
        </w:tc>
      </w:tr>
      <w:tr w:rsidR="008D66AF" w14:paraId="50BE5F0A" w14:textId="77777777" w:rsidTr="008D66AF">
        <w:trPr>
          <w:gridAfter w:val="1"/>
          <w:wAfter w:w="5188" w:type="dxa"/>
          <w:trHeight w:val="270"/>
        </w:trPr>
        <w:tc>
          <w:tcPr>
            <w:tcW w:w="10376" w:type="dxa"/>
            <w:gridSpan w:val="2"/>
          </w:tcPr>
          <w:p w14:paraId="1824A443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ECD43CF1FC324959A259187AF87780D0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652518B6" w14:textId="77777777" w:rsidTr="008D66AF">
        <w:trPr>
          <w:gridAfter w:val="1"/>
          <w:wAfter w:w="5188" w:type="dxa"/>
          <w:trHeight w:val="337"/>
        </w:trPr>
        <w:tc>
          <w:tcPr>
            <w:tcW w:w="10376" w:type="dxa"/>
            <w:gridSpan w:val="2"/>
          </w:tcPr>
          <w:p w14:paraId="3250E9C6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ECD43CF1FC324959A259187AF87780D0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32091E2B" w14:textId="481708A3" w:rsidTr="00AF70E0">
        <w:trPr>
          <w:trHeight w:val="340"/>
        </w:trPr>
        <w:tc>
          <w:tcPr>
            <w:tcW w:w="5188" w:type="dxa"/>
          </w:tcPr>
          <w:p w14:paraId="0FF0636E" w14:textId="55F55E43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1328746096"/>
                <w:placeholder>
                  <w:docPart w:val="D52DB5E6C266449D8C26E2779860FFBE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554E25B3" w14:textId="287C8AA4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500809501"/>
                <w:placeholder>
                  <w:docPart w:val="1E6198891E4747CA8D87258523869503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36B3204B" w14:textId="77777777" w:rsidR="008D66AF" w:rsidRDefault="008D66AF" w:rsidP="008D66AF"/>
        </w:tc>
      </w:tr>
      <w:tr w:rsidR="008D66AF" w14:paraId="44F00526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shd w:val="clear" w:color="auto" w:fill="BFBFBF" w:themeFill="background1" w:themeFillShade="BF"/>
          </w:tcPr>
          <w:p w14:paraId="141D591A" w14:textId="06E2A99C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</w:t>
            </w:r>
            <w:r w:rsidR="001C3228">
              <w:rPr>
                <w:b/>
                <w:sz w:val="20"/>
                <w:szCs w:val="20"/>
              </w:rPr>
              <w:t>DA RPPNM</w:t>
            </w:r>
          </w:p>
        </w:tc>
      </w:tr>
      <w:tr w:rsidR="001C3228" w14:paraId="708FACF0" w14:textId="77777777" w:rsidTr="00A3162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vAlign w:val="center"/>
          </w:tcPr>
          <w:p w14:paraId="2685A820" w14:textId="61B4EF20" w:rsidR="001C3228" w:rsidRPr="00420D71" w:rsidRDefault="001C3228" w:rsidP="001C322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Reserva:  </w:t>
            </w:r>
            <w:sdt>
              <w:sdtPr>
                <w:rPr>
                  <w:sz w:val="20"/>
                  <w:szCs w:val="20"/>
                </w:rPr>
                <w:id w:val="1404174145"/>
                <w:placeholder>
                  <w:docPart w:val="6C5B06F5C353471E9901A573918D7864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0490B527" w14:textId="77777777" w:rsidTr="00A3162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vAlign w:val="center"/>
          </w:tcPr>
          <w:p w14:paraId="52EA60CF" w14:textId="324961BA" w:rsidR="001C3228" w:rsidRPr="00420D71" w:rsidRDefault="001C3228" w:rsidP="001C322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do Decreto de criação da Reserva: </w:t>
            </w:r>
            <w:sdt>
              <w:sdtPr>
                <w:rPr>
                  <w:sz w:val="20"/>
                  <w:szCs w:val="20"/>
                </w:rPr>
                <w:id w:val="-323510153"/>
                <w:placeholder>
                  <w:docPart w:val="82A0295A696C4723B75A47116F440577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2247E2E7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</w:tcPr>
          <w:p w14:paraId="5B31D868" w14:textId="77777777" w:rsidR="001C3228" w:rsidRPr="00420D71" w:rsidRDefault="001C3228" w:rsidP="001C322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imóvel: 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BCB67CB869294109BCDD46EA6806D485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1D96BC9B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</w:tcPr>
          <w:p w14:paraId="3AD87895" w14:textId="77777777" w:rsidR="001C3228" w:rsidRPr="00420D71" w:rsidRDefault="001C3228" w:rsidP="001C3228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1C3228" w14:paraId="63EDB019" w14:textId="77777777" w:rsidTr="008D66AF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3ACE3CEF" w14:textId="77777777" w:rsidR="001C3228" w:rsidRPr="00420D71" w:rsidRDefault="001C3228" w:rsidP="001C3228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C281C40A28CB48F1B51C5A2B247B6E10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14:paraId="15046043" w14:textId="09889048" w:rsidR="001C3228" w:rsidRPr="00420D71" w:rsidRDefault="001C3228" w:rsidP="001C3228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F2DEA">
              <w:rPr>
                <w:sz w:val="20"/>
                <w:szCs w:val="20"/>
              </w:rPr>
              <w:t>N</w:t>
            </w:r>
            <w:r w:rsidR="00DA46CF" w:rsidRPr="002F2DEA">
              <w:rPr>
                <w:sz w:val="20"/>
                <w:szCs w:val="20"/>
              </w:rPr>
              <w:t>.</w:t>
            </w:r>
            <w:r w:rsidRPr="002F2DEA">
              <w:rPr>
                <w:sz w:val="20"/>
                <w:szCs w:val="20"/>
              </w:rPr>
              <w:t>º</w:t>
            </w:r>
            <w:r w:rsidR="002F2DEA" w:rsidRPr="002F2DEA">
              <w:rPr>
                <w:sz w:val="20"/>
                <w:szCs w:val="20"/>
              </w:rPr>
              <w:t>:</w:t>
            </w:r>
            <w:r w:rsidRPr="002F2DE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FA415F6B5CA94B029B6C0CE19E1098F3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711C0A28" w14:textId="77777777" w:rsidTr="008D66AF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30898D0B" w14:textId="77777777" w:rsidR="001C3228" w:rsidRPr="00420D71" w:rsidRDefault="001C3228" w:rsidP="001C3228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DFB4E3B6A4E14D4A8129F1156DB9341E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27F4B04C" w14:textId="77777777" w:rsidR="001C3228" w:rsidRPr="00420D71" w:rsidRDefault="001C3228" w:rsidP="001C3228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BAC301A864D04C7AB1973324DFB10D15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36C250BE" w14:textId="77777777" w:rsidTr="003F1A5B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5305B6D5" w14:textId="77777777" w:rsidR="001C3228" w:rsidRPr="00420D71" w:rsidRDefault="001C3228" w:rsidP="001C3228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5883252A5BAF4125A1AF062A2A9EF673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5BBE835C" w14:textId="085261D8" w:rsidR="001C3228" w:rsidRPr="008D66AF" w:rsidRDefault="001C3228" w:rsidP="001C3228">
            <w:pPr>
              <w:pStyle w:val="TableParagraph"/>
              <w:rPr>
                <w:sz w:val="20"/>
                <w:szCs w:val="20"/>
              </w:rPr>
            </w:pPr>
            <w:r w:rsidRPr="008D66AF">
              <w:rPr>
                <w:sz w:val="20"/>
                <w:szCs w:val="20"/>
              </w:rPr>
              <w:t xml:space="preserve">Aberto para vistoria:  </w:t>
            </w:r>
            <w:r w:rsidRPr="008D66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249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6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6AF">
              <w:rPr>
                <w:sz w:val="20"/>
                <w:szCs w:val="20"/>
              </w:rPr>
              <w:t xml:space="preserve"> Sim       </w:t>
            </w:r>
            <w:sdt>
              <w:sdtPr>
                <w:rPr>
                  <w:sz w:val="24"/>
                  <w:szCs w:val="24"/>
                </w:rPr>
                <w:id w:val="-8232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6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6AF">
              <w:rPr>
                <w:sz w:val="20"/>
                <w:szCs w:val="20"/>
              </w:rPr>
              <w:t xml:space="preserve"> Não</w:t>
            </w:r>
          </w:p>
        </w:tc>
      </w:tr>
      <w:tr w:rsidR="001C3228" w14:paraId="4CD660CD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vAlign w:val="center"/>
          </w:tcPr>
          <w:p w14:paraId="741B0D33" w14:textId="77777777" w:rsidR="001C3228" w:rsidRDefault="001C3228" w:rsidP="001C32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Complementares:  </w:t>
            </w:r>
            <w:sdt>
              <w:sdtPr>
                <w:rPr>
                  <w:sz w:val="20"/>
                  <w:szCs w:val="20"/>
                </w:rPr>
                <w:id w:val="1074942867"/>
                <w:placeholder>
                  <w:docPart w:val="C808CBC70AB54DFC9D4968178F0E13A6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2C232937" w14:textId="77777777" w:rsidTr="008D66AF">
        <w:trPr>
          <w:gridAfter w:val="1"/>
          <w:wAfter w:w="5188" w:type="dxa"/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574C7B4D" w14:textId="77777777" w:rsidR="001C3228" w:rsidRPr="0052392D" w:rsidRDefault="001C3228" w:rsidP="001C3228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DO </w:t>
            </w:r>
            <w:r>
              <w:rPr>
                <w:b/>
                <w:sz w:val="20"/>
                <w:szCs w:val="20"/>
              </w:rPr>
              <w:t>REPRESENTANTE LEGAL, se houver</w:t>
            </w:r>
          </w:p>
        </w:tc>
      </w:tr>
      <w:tr w:rsidR="001C3228" w14:paraId="3520C64A" w14:textId="77777777" w:rsidTr="008D66AF">
        <w:trPr>
          <w:gridAfter w:val="1"/>
          <w:wAfter w:w="5188" w:type="dxa"/>
          <w:trHeight w:val="420"/>
        </w:trPr>
        <w:tc>
          <w:tcPr>
            <w:tcW w:w="5188" w:type="dxa"/>
            <w:vAlign w:val="center"/>
          </w:tcPr>
          <w:p w14:paraId="5BF10091" w14:textId="77777777" w:rsidR="001C3228" w:rsidRPr="00420D71" w:rsidRDefault="001C3228" w:rsidP="001C3228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683F9AD66A140DEB410B4A40D0C854A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47AF8F7F" w14:textId="77777777" w:rsidR="001C3228" w:rsidRPr="00420D71" w:rsidRDefault="001C3228" w:rsidP="001C3228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Pr="00420D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266155"/>
                <w:placeholder>
                  <w:docPart w:val="0818C554B4EF4B65AA414EEECF1AEDAD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C3228" w14:paraId="41D54CBE" w14:textId="77777777" w:rsidTr="008D66AF">
        <w:trPr>
          <w:gridAfter w:val="1"/>
          <w:wAfter w:w="5188" w:type="dxa"/>
          <w:trHeight w:val="297"/>
        </w:trPr>
        <w:tc>
          <w:tcPr>
            <w:tcW w:w="5188" w:type="dxa"/>
            <w:vAlign w:val="center"/>
          </w:tcPr>
          <w:p w14:paraId="4563E5D7" w14:textId="77777777" w:rsidR="001C3228" w:rsidRPr="00420D71" w:rsidRDefault="001C3228" w:rsidP="001C3228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62CC52792466401F9FF3070F55B6D11A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24754498" w14:textId="77777777" w:rsidR="001C3228" w:rsidRPr="00420D71" w:rsidRDefault="001C3228" w:rsidP="001C3228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62CC52792466401F9FF3070F55B6D11A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1EE1272" w14:textId="77777777" w:rsidR="00C80F4A" w:rsidRDefault="00C80F4A" w:rsidP="00C80F4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5466DCA" w14:textId="474EBA54" w:rsidR="00B579AB" w:rsidRPr="00E83DC7" w:rsidRDefault="00B579AB" w:rsidP="00B04B6C">
      <w:pPr>
        <w:pStyle w:val="TableParagraph"/>
        <w:ind w:left="284" w:right="95"/>
        <w:jc w:val="both"/>
        <w:rPr>
          <w:sz w:val="20"/>
          <w:szCs w:val="20"/>
        </w:rPr>
      </w:pPr>
    </w:p>
    <w:p w14:paraId="7E23A5EC" w14:textId="77777777" w:rsidR="006146B1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14:paraId="38A1595A" w14:textId="77777777" w:rsidR="00015551" w:rsidRDefault="0001555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14:paraId="20EDAD09" w14:textId="77777777"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5913F5DB" w14:textId="77777777"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6DCBA640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38B5E155" w14:textId="77777777" w:rsidR="00357D1E" w:rsidRDefault="009C2296" w:rsidP="00357D1E">
      <w:pPr>
        <w:spacing w:after="0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251169" wp14:editId="2219D1F9">
                <wp:simplePos x="0" y="0"/>
                <wp:positionH relativeFrom="page">
                  <wp:posOffset>1033780</wp:posOffset>
                </wp:positionH>
                <wp:positionV relativeFrom="paragraph">
                  <wp:posOffset>317500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6F30" id="Freeform 7" o:spid="_x0000_s1026" style="position:absolute;margin-left:81.4pt;margin-top:25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34924BED" w14:textId="77777777" w:rsidR="006146B1" w:rsidRPr="00016DE6" w:rsidRDefault="006146B1" w:rsidP="009C2296">
      <w:pPr>
        <w:pStyle w:val="Corpodetexto"/>
        <w:spacing w:before="1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r w:rsidRPr="00016DE6">
        <w:rPr>
          <w:sz w:val="20"/>
          <w:szCs w:val="20"/>
        </w:rPr>
        <w:t>Assinatura</w:t>
      </w:r>
      <w:r w:rsidRPr="00016DE6">
        <w:rPr>
          <w:spacing w:val="-4"/>
          <w:sz w:val="20"/>
          <w:szCs w:val="20"/>
        </w:rPr>
        <w:t xml:space="preserve"> </w:t>
      </w:r>
      <w:r w:rsidRPr="00016DE6">
        <w:rPr>
          <w:sz w:val="20"/>
          <w:szCs w:val="20"/>
        </w:rPr>
        <w:t>do</w:t>
      </w:r>
      <w:r w:rsidRPr="00016DE6">
        <w:rPr>
          <w:spacing w:val="-3"/>
          <w:sz w:val="20"/>
          <w:szCs w:val="20"/>
        </w:rPr>
        <w:t xml:space="preserve"> </w:t>
      </w:r>
      <w:r w:rsidRPr="00016DE6">
        <w:rPr>
          <w:sz w:val="20"/>
          <w:szCs w:val="20"/>
        </w:rPr>
        <w:t>proprietário</w:t>
      </w:r>
      <w:r w:rsidRPr="00016DE6">
        <w:rPr>
          <w:sz w:val="20"/>
          <w:szCs w:val="20"/>
        </w:rPr>
        <w:tab/>
        <w:t xml:space="preserve">               </w:t>
      </w:r>
    </w:p>
    <w:p w14:paraId="6B7798F7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  </w:t>
      </w:r>
    </w:p>
    <w:p w14:paraId="66341BB6" w14:textId="77777777" w:rsidR="006146B1" w:rsidRPr="00016DE6" w:rsidRDefault="006146B1" w:rsidP="006146B1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</w:p>
    <w:p w14:paraId="7818092E" w14:textId="77777777" w:rsidR="00B579AB" w:rsidRPr="00016DE6" w:rsidRDefault="00B579AB" w:rsidP="00F63B8A">
      <w:pPr>
        <w:pStyle w:val="TableParagraph"/>
        <w:ind w:right="95"/>
        <w:jc w:val="both"/>
        <w:rPr>
          <w:sz w:val="20"/>
          <w:szCs w:val="20"/>
        </w:rPr>
      </w:pPr>
    </w:p>
    <w:sectPr w:rsidR="00B579AB" w:rsidRPr="00016DE6" w:rsidSect="001B5067">
      <w:headerReference w:type="default" r:id="rId11"/>
      <w:pgSz w:w="11906" w:h="16838"/>
      <w:pgMar w:top="238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707C" w14:textId="77777777" w:rsidR="00C007AE" w:rsidRDefault="00C007AE" w:rsidP="00B80448">
      <w:pPr>
        <w:spacing w:after="0" w:line="240" w:lineRule="auto"/>
      </w:pPr>
      <w:r>
        <w:separator/>
      </w:r>
    </w:p>
  </w:endnote>
  <w:endnote w:type="continuationSeparator" w:id="0">
    <w:p w14:paraId="3DAA4F47" w14:textId="77777777" w:rsidR="00C007AE" w:rsidRDefault="00C007AE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CA85" w14:textId="77777777" w:rsidR="00C007AE" w:rsidRDefault="00C007AE" w:rsidP="00B80448">
      <w:pPr>
        <w:spacing w:after="0" w:line="240" w:lineRule="auto"/>
      </w:pPr>
      <w:r>
        <w:separator/>
      </w:r>
    </w:p>
  </w:footnote>
  <w:footnote w:type="continuationSeparator" w:id="0">
    <w:p w14:paraId="0C5A280C" w14:textId="77777777" w:rsidR="00C007AE" w:rsidRDefault="00C007AE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31A" w14:textId="77777777" w:rsidR="000960D1" w:rsidRDefault="001B5067">
    <w:pPr>
      <w:pStyle w:val="Cabealho"/>
    </w:pP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536B3D4" wp14:editId="5E9DA301">
          <wp:simplePos x="0" y="0"/>
          <wp:positionH relativeFrom="column">
            <wp:posOffset>-22507</wp:posOffset>
          </wp:positionH>
          <wp:positionV relativeFrom="paragraph">
            <wp:posOffset>105198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6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ED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835925" wp14:editId="29FFBCFB">
              <wp:simplePos x="0" y="0"/>
              <wp:positionH relativeFrom="column">
                <wp:posOffset>845820</wp:posOffset>
              </wp:positionH>
              <wp:positionV relativeFrom="paragraph">
                <wp:posOffset>53058</wp:posOffset>
              </wp:positionV>
              <wp:extent cx="5225415" cy="14001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1A92C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1C3DB79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51C7664E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9ACA4C3" w14:textId="5BBDA50A" w:rsidR="00AC0E8A" w:rsidRPr="00613726" w:rsidRDefault="00205EDF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AC0E8A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="001C3228">
                            <w:rPr>
                              <w:rFonts w:ascii="Frutiger" w:hAnsi="Frutiger"/>
                              <w:b/>
                            </w:rPr>
                            <w:t xml:space="preserve">SOLICITAÇÃO DE ANÁLISE DO RELATORIO DE ACOMPANHAMENTO DE </w:t>
                          </w:r>
                          <w:r w:rsidR="00AC0E8A">
                            <w:rPr>
                              <w:rFonts w:ascii="Frutiger" w:hAnsi="Frutiger"/>
                              <w:b/>
                            </w:rPr>
                            <w:t>RPPNM</w:t>
                          </w:r>
                        </w:p>
                        <w:p w14:paraId="1F39C94C" w14:textId="77777777" w:rsidR="000960D1" w:rsidRPr="00613726" w:rsidRDefault="000960D1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5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6pt;margin-top:4.2pt;width:411.4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" filled="f" stroked="f">
              <v:textbox>
                <w:txbxContent>
                  <w:p w14:paraId="5301A92C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1C3DB79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51C7664E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9ACA4C3" w14:textId="5BBDA50A" w:rsidR="00AC0E8A" w:rsidRPr="00613726" w:rsidRDefault="00205EDF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AC0E8A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="001C3228">
                      <w:rPr>
                        <w:rFonts w:ascii="Frutiger" w:hAnsi="Frutiger"/>
                        <w:b/>
                      </w:rPr>
                      <w:t xml:space="preserve">SOLICITAÇÃO DE ANÁLISE DO RELATORIO DE ACOMPANHAMENTO DE </w:t>
                    </w:r>
                    <w:r w:rsidR="00AC0E8A">
                      <w:rPr>
                        <w:rFonts w:ascii="Frutiger" w:hAnsi="Frutiger"/>
                        <w:b/>
                      </w:rPr>
                      <w:t>RPPNM</w:t>
                    </w:r>
                  </w:p>
                  <w:p w14:paraId="1F39C94C" w14:textId="77777777" w:rsidR="000960D1" w:rsidRPr="00613726" w:rsidRDefault="000960D1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EA3A4DAE"/>
    <w:lvl w:ilvl="0" w:tplc="91B2D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D92111"/>
    <w:multiLevelType w:val="hybridMultilevel"/>
    <w:tmpl w:val="6B122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D2C73CC"/>
    <w:multiLevelType w:val="hybridMultilevel"/>
    <w:tmpl w:val="390E3000"/>
    <w:lvl w:ilvl="0" w:tplc="EB98BF7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1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5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62BFB"/>
    <w:multiLevelType w:val="hybridMultilevel"/>
    <w:tmpl w:val="D50EF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6A5058B7"/>
    <w:multiLevelType w:val="hybridMultilevel"/>
    <w:tmpl w:val="AD8EA56C"/>
    <w:lvl w:ilvl="0" w:tplc="B3B0014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19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541556347">
    <w:abstractNumId w:val="0"/>
  </w:num>
  <w:num w:numId="2" w16cid:durableId="1708870031">
    <w:abstractNumId w:val="13"/>
  </w:num>
  <w:num w:numId="3" w16cid:durableId="499925211">
    <w:abstractNumId w:val="12"/>
  </w:num>
  <w:num w:numId="4" w16cid:durableId="363988797">
    <w:abstractNumId w:val="20"/>
  </w:num>
  <w:num w:numId="5" w16cid:durableId="2060783716">
    <w:abstractNumId w:val="16"/>
  </w:num>
  <w:num w:numId="6" w16cid:durableId="818424226">
    <w:abstractNumId w:val="4"/>
  </w:num>
  <w:num w:numId="7" w16cid:durableId="1479490602">
    <w:abstractNumId w:val="8"/>
  </w:num>
  <w:num w:numId="8" w16cid:durableId="159005272">
    <w:abstractNumId w:val="9"/>
  </w:num>
  <w:num w:numId="9" w16cid:durableId="2119062445">
    <w:abstractNumId w:val="2"/>
  </w:num>
  <w:num w:numId="10" w16cid:durableId="1659071928">
    <w:abstractNumId w:val="14"/>
  </w:num>
  <w:num w:numId="11" w16cid:durableId="982467531">
    <w:abstractNumId w:val="19"/>
  </w:num>
  <w:num w:numId="12" w16cid:durableId="2047869412">
    <w:abstractNumId w:val="17"/>
  </w:num>
  <w:num w:numId="13" w16cid:durableId="1931424070">
    <w:abstractNumId w:val="5"/>
  </w:num>
  <w:num w:numId="14" w16cid:durableId="464854503">
    <w:abstractNumId w:val="7"/>
  </w:num>
  <w:num w:numId="15" w16cid:durableId="1395086973">
    <w:abstractNumId w:val="10"/>
  </w:num>
  <w:num w:numId="16" w16cid:durableId="125393375">
    <w:abstractNumId w:val="6"/>
  </w:num>
  <w:num w:numId="17" w16cid:durableId="1067723674">
    <w:abstractNumId w:val="18"/>
  </w:num>
  <w:num w:numId="18" w16cid:durableId="1314914868">
    <w:abstractNumId w:val="3"/>
  </w:num>
  <w:num w:numId="19" w16cid:durableId="2054378765">
    <w:abstractNumId w:val="1"/>
  </w:num>
  <w:num w:numId="20" w16cid:durableId="682442036">
    <w:abstractNumId w:val="19"/>
  </w:num>
  <w:num w:numId="21" w16cid:durableId="14509778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519972794">
    <w:abstractNumId w:val="13"/>
  </w:num>
  <w:num w:numId="23" w16cid:durableId="314650218">
    <w:abstractNumId w:val="15"/>
  </w:num>
  <w:num w:numId="24" w16cid:durableId="7850763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5551"/>
    <w:rsid w:val="00016DE6"/>
    <w:rsid w:val="00025019"/>
    <w:rsid w:val="00036A20"/>
    <w:rsid w:val="000960D1"/>
    <w:rsid w:val="000A24FB"/>
    <w:rsid w:val="000E48D1"/>
    <w:rsid w:val="000F1D97"/>
    <w:rsid w:val="00100429"/>
    <w:rsid w:val="00133E0E"/>
    <w:rsid w:val="00145A75"/>
    <w:rsid w:val="00177BD1"/>
    <w:rsid w:val="00182E77"/>
    <w:rsid w:val="001B5067"/>
    <w:rsid w:val="001C3228"/>
    <w:rsid w:val="002027AD"/>
    <w:rsid w:val="00205EDF"/>
    <w:rsid w:val="00216876"/>
    <w:rsid w:val="00226035"/>
    <w:rsid w:val="002F2DEA"/>
    <w:rsid w:val="003002B0"/>
    <w:rsid w:val="00327E64"/>
    <w:rsid w:val="00357D1E"/>
    <w:rsid w:val="003643AA"/>
    <w:rsid w:val="00386E04"/>
    <w:rsid w:val="003931A1"/>
    <w:rsid w:val="00420D71"/>
    <w:rsid w:val="00426B62"/>
    <w:rsid w:val="0043227A"/>
    <w:rsid w:val="00455CCF"/>
    <w:rsid w:val="00464176"/>
    <w:rsid w:val="004B75F9"/>
    <w:rsid w:val="0052392D"/>
    <w:rsid w:val="00533F67"/>
    <w:rsid w:val="00575AAA"/>
    <w:rsid w:val="005A7B02"/>
    <w:rsid w:val="005C0C1A"/>
    <w:rsid w:val="005D7045"/>
    <w:rsid w:val="00604906"/>
    <w:rsid w:val="006146B1"/>
    <w:rsid w:val="006242C3"/>
    <w:rsid w:val="00635528"/>
    <w:rsid w:val="006E5DAD"/>
    <w:rsid w:val="006F0A08"/>
    <w:rsid w:val="006F0DC2"/>
    <w:rsid w:val="00702204"/>
    <w:rsid w:val="00721A05"/>
    <w:rsid w:val="007B2D0E"/>
    <w:rsid w:val="007D6EA1"/>
    <w:rsid w:val="007E7927"/>
    <w:rsid w:val="00842939"/>
    <w:rsid w:val="00852285"/>
    <w:rsid w:val="008D280C"/>
    <w:rsid w:val="008D66AF"/>
    <w:rsid w:val="00935629"/>
    <w:rsid w:val="00954008"/>
    <w:rsid w:val="009C2296"/>
    <w:rsid w:val="00A44116"/>
    <w:rsid w:val="00AA237C"/>
    <w:rsid w:val="00AC0E8A"/>
    <w:rsid w:val="00AC75A1"/>
    <w:rsid w:val="00B003C3"/>
    <w:rsid w:val="00B04B6C"/>
    <w:rsid w:val="00B10FA9"/>
    <w:rsid w:val="00B579AB"/>
    <w:rsid w:val="00B76369"/>
    <w:rsid w:val="00B80448"/>
    <w:rsid w:val="00BC61B7"/>
    <w:rsid w:val="00BD27BA"/>
    <w:rsid w:val="00BD44FF"/>
    <w:rsid w:val="00C007AE"/>
    <w:rsid w:val="00C23EC9"/>
    <w:rsid w:val="00C80F4A"/>
    <w:rsid w:val="00CC0846"/>
    <w:rsid w:val="00D61A17"/>
    <w:rsid w:val="00D77481"/>
    <w:rsid w:val="00DA46CF"/>
    <w:rsid w:val="00DB0205"/>
    <w:rsid w:val="00DF3DD3"/>
    <w:rsid w:val="00E319ED"/>
    <w:rsid w:val="00E31D53"/>
    <w:rsid w:val="00E442F9"/>
    <w:rsid w:val="00E45BCE"/>
    <w:rsid w:val="00E83DC7"/>
    <w:rsid w:val="00EC1887"/>
    <w:rsid w:val="00F275ED"/>
    <w:rsid w:val="00F63B8A"/>
    <w:rsid w:val="00F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113B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260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c.curitiba.pr.gov.br/Home/Protocolo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ec.curitiba.pr.gov.br/Home/Protocol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D43CF1FC324959A259187AF8778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AF6FF-678F-42B7-95A0-2C354C4250FF}"/>
      </w:docPartPr>
      <w:docPartBody>
        <w:p w:rsidR="00E53C8E" w:rsidRDefault="00D67BAF" w:rsidP="00D67BAF">
          <w:pPr>
            <w:pStyle w:val="ECD43CF1FC324959A259187AF87780D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2DB5E6C266449D8C26E2779860F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038C5-1338-4EC0-AC64-FECA33C6400F}"/>
      </w:docPartPr>
      <w:docPartBody>
        <w:p w:rsidR="00E53C8E" w:rsidRDefault="00D67BAF" w:rsidP="00D67BAF">
          <w:pPr>
            <w:pStyle w:val="D52DB5E6C266449D8C26E2779860FFB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6198891E4747CA8D87258523869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E6FF9-F761-41C7-B38F-A57EC3352E96}"/>
      </w:docPartPr>
      <w:docPartBody>
        <w:p w:rsidR="00E53C8E" w:rsidRDefault="00D67BAF" w:rsidP="00D67BAF">
          <w:pPr>
            <w:pStyle w:val="1E6198891E4747CA8D8725852386950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5B06F5C353471E9901A573918D7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98B43-9905-4A8C-A4A1-64665D37DA3A}"/>
      </w:docPartPr>
      <w:docPartBody>
        <w:p w:rsidR="00B114C7" w:rsidRDefault="00E53C8E" w:rsidP="00E53C8E">
          <w:pPr>
            <w:pStyle w:val="6C5B06F5C353471E9901A573918D786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A0295A696C4723B75A47116F440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62364-8129-4710-8D31-A808BC3F5CBC}"/>
      </w:docPartPr>
      <w:docPartBody>
        <w:p w:rsidR="00B114C7" w:rsidRDefault="00E53C8E" w:rsidP="00E53C8E">
          <w:pPr>
            <w:pStyle w:val="82A0295A696C4723B75A47116F44057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B67CB869294109BCDD46EA6806D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8DC81-F2B0-464E-9746-CFCBC4126AC0}"/>
      </w:docPartPr>
      <w:docPartBody>
        <w:p w:rsidR="00B114C7" w:rsidRDefault="00E53C8E" w:rsidP="00E53C8E">
          <w:pPr>
            <w:pStyle w:val="BCB67CB869294109BCDD46EA6806D48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81C40A28CB48F1B51C5A2B247B6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275F7-F700-4F15-9B7E-CEF4B36F917A}"/>
      </w:docPartPr>
      <w:docPartBody>
        <w:p w:rsidR="00B114C7" w:rsidRDefault="00E53C8E" w:rsidP="00E53C8E">
          <w:pPr>
            <w:pStyle w:val="C281C40A28CB48F1B51C5A2B247B6E1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415F6B5CA94B029B6C0CE19E109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B8D63-3690-48E0-B5AE-4CEC363D57F9}"/>
      </w:docPartPr>
      <w:docPartBody>
        <w:p w:rsidR="00B114C7" w:rsidRDefault="00E53C8E" w:rsidP="00E53C8E">
          <w:pPr>
            <w:pStyle w:val="FA415F6B5CA94B029B6C0CE19E1098F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B4E3B6A4E14D4A8129F1156DB93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7D4D0-02B1-4D21-843F-EBE1E9AA4EE5}"/>
      </w:docPartPr>
      <w:docPartBody>
        <w:p w:rsidR="00B114C7" w:rsidRDefault="00E53C8E" w:rsidP="00E53C8E">
          <w:pPr>
            <w:pStyle w:val="DFB4E3B6A4E14D4A8129F1156DB9341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C301A864D04C7AB1973324DFB10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47730-83BD-430B-9E8D-0E43491F2AC6}"/>
      </w:docPartPr>
      <w:docPartBody>
        <w:p w:rsidR="00B114C7" w:rsidRDefault="00E53C8E" w:rsidP="00E53C8E">
          <w:pPr>
            <w:pStyle w:val="BAC301A864D04C7AB1973324DFB10D15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83252A5BAF4125A1AF062A2A9EF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7745A-3D10-48FE-8DB8-46F8533DB302}"/>
      </w:docPartPr>
      <w:docPartBody>
        <w:p w:rsidR="00B114C7" w:rsidRDefault="00E53C8E" w:rsidP="00E53C8E">
          <w:pPr>
            <w:pStyle w:val="5883252A5BAF4125A1AF062A2A9EF67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8CBC70AB54DFC9D4968178F0E1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4F53E-FFFE-4E84-909F-6A262985E1AE}"/>
      </w:docPartPr>
      <w:docPartBody>
        <w:p w:rsidR="00B114C7" w:rsidRDefault="00E53C8E" w:rsidP="00E53C8E">
          <w:pPr>
            <w:pStyle w:val="C808CBC70AB54DFC9D4968178F0E13A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83F9AD66A140DEB410B4A40D0C8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779C3-F078-4AF7-BA25-96FD59AF335A}"/>
      </w:docPartPr>
      <w:docPartBody>
        <w:p w:rsidR="00B114C7" w:rsidRDefault="00E53C8E" w:rsidP="00E53C8E">
          <w:pPr>
            <w:pStyle w:val="E683F9AD66A140DEB410B4A40D0C854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18C554B4EF4B65AA414EEECF1AE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3BE08C-1704-4ED0-BDFE-6EA986F30577}"/>
      </w:docPartPr>
      <w:docPartBody>
        <w:p w:rsidR="00B114C7" w:rsidRDefault="00E53C8E" w:rsidP="00E53C8E">
          <w:pPr>
            <w:pStyle w:val="0818C554B4EF4B65AA414EEECF1AEDA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CC52792466401F9FF3070F55B6D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BDD6A-F850-4AFB-901B-37ADB2B0D67F}"/>
      </w:docPartPr>
      <w:docPartBody>
        <w:p w:rsidR="00B114C7" w:rsidRDefault="00E53C8E" w:rsidP="00E53C8E">
          <w:pPr>
            <w:pStyle w:val="62CC52792466401F9FF3070F55B6D11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1439B"/>
    <w:rsid w:val="000B0D85"/>
    <w:rsid w:val="000F0DB1"/>
    <w:rsid w:val="001273F0"/>
    <w:rsid w:val="0014765B"/>
    <w:rsid w:val="003460E8"/>
    <w:rsid w:val="00360BAF"/>
    <w:rsid w:val="006048F2"/>
    <w:rsid w:val="00637917"/>
    <w:rsid w:val="007B2395"/>
    <w:rsid w:val="008173AE"/>
    <w:rsid w:val="0083730A"/>
    <w:rsid w:val="009077D2"/>
    <w:rsid w:val="009C3F86"/>
    <w:rsid w:val="009C7217"/>
    <w:rsid w:val="009F3BFB"/>
    <w:rsid w:val="00AB1801"/>
    <w:rsid w:val="00AD1246"/>
    <w:rsid w:val="00AF4072"/>
    <w:rsid w:val="00B114C7"/>
    <w:rsid w:val="00B65CC2"/>
    <w:rsid w:val="00BC7FDA"/>
    <w:rsid w:val="00CD207F"/>
    <w:rsid w:val="00CF4C20"/>
    <w:rsid w:val="00D67BAF"/>
    <w:rsid w:val="00E501CA"/>
    <w:rsid w:val="00E53C8E"/>
    <w:rsid w:val="00EF64A5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53C8E"/>
    <w:rPr>
      <w:color w:val="808080"/>
    </w:rPr>
  </w:style>
  <w:style w:type="paragraph" w:customStyle="1" w:styleId="6C5B06F5C353471E9901A573918D7864">
    <w:name w:val="6C5B06F5C353471E9901A573918D7864"/>
    <w:rsid w:val="00E53C8E"/>
    <w:pPr>
      <w:spacing w:after="160" w:line="259" w:lineRule="auto"/>
    </w:pPr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82A0295A696C4723B75A47116F440577">
    <w:name w:val="82A0295A696C4723B75A47116F440577"/>
    <w:rsid w:val="00E53C8E"/>
    <w:pPr>
      <w:spacing w:after="160" w:line="259" w:lineRule="auto"/>
    </w:pPr>
  </w:style>
  <w:style w:type="paragraph" w:customStyle="1" w:styleId="BCB67CB869294109BCDD46EA6806D485">
    <w:name w:val="BCB67CB869294109BCDD46EA6806D485"/>
    <w:rsid w:val="00E53C8E"/>
    <w:pPr>
      <w:spacing w:after="160" w:line="259" w:lineRule="auto"/>
    </w:pPr>
  </w:style>
  <w:style w:type="paragraph" w:customStyle="1" w:styleId="C281C40A28CB48F1B51C5A2B247B6E10">
    <w:name w:val="C281C40A28CB48F1B51C5A2B247B6E10"/>
    <w:rsid w:val="00E53C8E"/>
    <w:pPr>
      <w:spacing w:after="160" w:line="259" w:lineRule="auto"/>
    </w:pPr>
  </w:style>
  <w:style w:type="paragraph" w:customStyle="1" w:styleId="FA415F6B5CA94B029B6C0CE19E1098F3">
    <w:name w:val="FA415F6B5CA94B029B6C0CE19E1098F3"/>
    <w:rsid w:val="00E53C8E"/>
    <w:pPr>
      <w:spacing w:after="160" w:line="259" w:lineRule="auto"/>
    </w:pPr>
  </w:style>
  <w:style w:type="paragraph" w:customStyle="1" w:styleId="DFB4E3B6A4E14D4A8129F1156DB9341E">
    <w:name w:val="DFB4E3B6A4E14D4A8129F1156DB9341E"/>
    <w:rsid w:val="00E53C8E"/>
    <w:pPr>
      <w:spacing w:after="160" w:line="259" w:lineRule="auto"/>
    </w:pPr>
  </w:style>
  <w:style w:type="paragraph" w:customStyle="1" w:styleId="BAC301A864D04C7AB1973324DFB10D15">
    <w:name w:val="BAC301A864D04C7AB1973324DFB10D15"/>
    <w:rsid w:val="00E53C8E"/>
    <w:pPr>
      <w:spacing w:after="160" w:line="259" w:lineRule="auto"/>
    </w:pPr>
  </w:style>
  <w:style w:type="paragraph" w:customStyle="1" w:styleId="5883252A5BAF4125A1AF062A2A9EF673">
    <w:name w:val="5883252A5BAF4125A1AF062A2A9EF673"/>
    <w:rsid w:val="00E53C8E"/>
    <w:pPr>
      <w:spacing w:after="160" w:line="259" w:lineRule="auto"/>
    </w:pPr>
  </w:style>
  <w:style w:type="paragraph" w:customStyle="1" w:styleId="C808CBC70AB54DFC9D4968178F0E13A6">
    <w:name w:val="C808CBC70AB54DFC9D4968178F0E13A6"/>
    <w:rsid w:val="00E53C8E"/>
    <w:pPr>
      <w:spacing w:after="160" w:line="259" w:lineRule="auto"/>
    </w:pPr>
  </w:style>
  <w:style w:type="paragraph" w:customStyle="1" w:styleId="E683F9AD66A140DEB410B4A40D0C854A">
    <w:name w:val="E683F9AD66A140DEB410B4A40D0C854A"/>
    <w:rsid w:val="00E53C8E"/>
    <w:pPr>
      <w:spacing w:after="160" w:line="259" w:lineRule="auto"/>
    </w:pPr>
  </w:style>
  <w:style w:type="paragraph" w:customStyle="1" w:styleId="ECD43CF1FC324959A259187AF87780D0">
    <w:name w:val="ECD43CF1FC324959A259187AF87780D0"/>
    <w:rsid w:val="00D67BAF"/>
    <w:pPr>
      <w:spacing w:after="160" w:line="259" w:lineRule="auto"/>
    </w:pPr>
  </w:style>
  <w:style w:type="paragraph" w:customStyle="1" w:styleId="0818C554B4EF4B65AA414EEECF1AEDAD">
    <w:name w:val="0818C554B4EF4B65AA414EEECF1AEDAD"/>
    <w:rsid w:val="00E53C8E"/>
    <w:pPr>
      <w:spacing w:after="160" w:line="259" w:lineRule="auto"/>
    </w:pPr>
  </w:style>
  <w:style w:type="paragraph" w:customStyle="1" w:styleId="62CC52792466401F9FF3070F55B6D11A">
    <w:name w:val="62CC52792466401F9FF3070F55B6D11A"/>
    <w:rsid w:val="00E53C8E"/>
    <w:pPr>
      <w:spacing w:after="160" w:line="259" w:lineRule="auto"/>
    </w:pPr>
  </w:style>
  <w:style w:type="paragraph" w:customStyle="1" w:styleId="D52DB5E6C266449D8C26E2779860FFBE">
    <w:name w:val="D52DB5E6C266449D8C26E2779860FFBE"/>
    <w:rsid w:val="00D67BAF"/>
    <w:pPr>
      <w:spacing w:after="160" w:line="259" w:lineRule="auto"/>
    </w:pPr>
  </w:style>
  <w:style w:type="paragraph" w:customStyle="1" w:styleId="1E6198891E4747CA8D87258523869503">
    <w:name w:val="1E6198891E4747CA8D87258523869503"/>
    <w:rsid w:val="00D67B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5CF0-B7D6-49DB-B83C-634395BA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Cristiane Born</cp:lastModifiedBy>
  <cp:revision>2</cp:revision>
  <dcterms:created xsi:type="dcterms:W3CDTF">2022-12-01T18:13:00Z</dcterms:created>
  <dcterms:modified xsi:type="dcterms:W3CDTF">2022-12-01T18:13:00Z</dcterms:modified>
</cp:coreProperties>
</file>